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C8CED" w14:textId="43D36951" w:rsidR="0016427B" w:rsidRPr="003F4268" w:rsidRDefault="003F4268" w:rsidP="0016427B">
      <w:pPr>
        <w:tabs>
          <w:tab w:val="left" w:pos="-851"/>
        </w:tabs>
        <w:suppressAutoHyphens/>
        <w:spacing w:after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F42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47.04.01 Философия</w:t>
      </w:r>
    </w:p>
    <w:p w14:paraId="3DE92E15" w14:textId="23F4AD4D" w:rsidR="003F4268" w:rsidRPr="003F4268" w:rsidRDefault="003F4268" w:rsidP="0016427B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F42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«Актуальные проблемы философии»</w:t>
      </w:r>
    </w:p>
    <w:p w14:paraId="49D7F89F" w14:textId="393D5D47" w:rsidR="008C16F1" w:rsidRPr="00E47840" w:rsidRDefault="008C16F1" w:rsidP="00BB770C">
      <w:pPr>
        <w:pStyle w:val="2"/>
        <w:rPr>
          <w:rFonts w:ascii="Times New Roman" w:eastAsia="Times New Roman" w:hAnsi="Times New Roman" w:cs="Times New Roman"/>
          <w:lang w:bidi="en-US"/>
        </w:rPr>
      </w:pPr>
      <w:bookmarkStart w:id="0" w:name="_Toc149726519"/>
      <w:r>
        <w:rPr>
          <w:rFonts w:eastAsia="Times New Roman"/>
          <w:lang w:bidi="en-US"/>
        </w:rPr>
        <w:t xml:space="preserve"> </w:t>
      </w:r>
      <w:r w:rsidRPr="00E47840">
        <w:rPr>
          <w:rFonts w:ascii="Times New Roman" w:eastAsia="Times New Roman" w:hAnsi="Times New Roman" w:cs="Times New Roman"/>
          <w:lang w:bidi="en-US"/>
        </w:rPr>
        <w:t>Содержание собеседования</w:t>
      </w:r>
      <w:bookmarkEnd w:id="0"/>
    </w:p>
    <w:p w14:paraId="7CE6E8DA" w14:textId="77777777" w:rsidR="00E47840" w:rsidRDefault="00E47840" w:rsidP="00632F41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2897B7E" w14:textId="20378BB3" w:rsidR="00632F41" w:rsidRPr="00632F41" w:rsidRDefault="00632F41" w:rsidP="00632F41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Содержательная часть собеседования </w:t>
      </w:r>
      <w:r w:rsidR="00FF61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профилю </w:t>
      </w:r>
      <w:r w:rsidR="00FF61D3" w:rsidRPr="00FF61D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«Актуальные проблемы философии»</w:t>
      </w:r>
      <w:r w:rsidR="00FF61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включает в себя следующие тематические разделы: </w:t>
      </w:r>
    </w:p>
    <w:p w14:paraId="4F537D45" w14:textId="77777777" w:rsidR="00632F41" w:rsidRPr="00FF61D3" w:rsidRDefault="00632F41" w:rsidP="00EC788B">
      <w:pPr>
        <w:pStyle w:val="a8"/>
        <w:numPr>
          <w:ilvl w:val="0"/>
          <w:numId w:val="9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61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Фундаментальные понятия и концепции современной философии. </w:t>
      </w:r>
    </w:p>
    <w:p w14:paraId="50F99A81" w14:textId="77777777" w:rsidR="00632F41" w:rsidRPr="00FF61D3" w:rsidRDefault="00632F41" w:rsidP="00EC788B">
      <w:pPr>
        <w:pStyle w:val="a8"/>
        <w:numPr>
          <w:ilvl w:val="0"/>
          <w:numId w:val="9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61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История, современное состояние и перспективы развития философии. </w:t>
      </w:r>
    </w:p>
    <w:p w14:paraId="12A929EC" w14:textId="77777777" w:rsidR="00632F41" w:rsidRPr="00FF61D3" w:rsidRDefault="00632F41" w:rsidP="00EC788B">
      <w:pPr>
        <w:pStyle w:val="a8"/>
        <w:numPr>
          <w:ilvl w:val="0"/>
          <w:numId w:val="9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61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Философия и общество. </w:t>
      </w:r>
    </w:p>
    <w:p w14:paraId="7EB9FB27" w14:textId="77777777" w:rsidR="00632F41" w:rsidRPr="00FF61D3" w:rsidRDefault="00632F41" w:rsidP="00EC788B">
      <w:pPr>
        <w:pStyle w:val="a8"/>
        <w:numPr>
          <w:ilvl w:val="0"/>
          <w:numId w:val="9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61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Современная философия как средство создания социальной реальности. </w:t>
      </w:r>
    </w:p>
    <w:p w14:paraId="3FE4FEC1" w14:textId="77777777" w:rsidR="00632F41" w:rsidRPr="00FF61D3" w:rsidRDefault="00632F41" w:rsidP="00EC788B">
      <w:pPr>
        <w:pStyle w:val="a8"/>
        <w:numPr>
          <w:ilvl w:val="0"/>
          <w:numId w:val="9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61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Глобальные философские проблемы современности. </w:t>
      </w:r>
    </w:p>
    <w:p w14:paraId="4F0E080E" w14:textId="77777777" w:rsidR="00632F41" w:rsidRPr="00FF61D3" w:rsidRDefault="00632F41" w:rsidP="00EC788B">
      <w:pPr>
        <w:pStyle w:val="a8"/>
        <w:numPr>
          <w:ilvl w:val="0"/>
          <w:numId w:val="9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61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Философская антропология. </w:t>
      </w:r>
    </w:p>
    <w:p w14:paraId="6857E809" w14:textId="77777777" w:rsidR="00632F41" w:rsidRPr="00FF61D3" w:rsidRDefault="00632F41" w:rsidP="00EC788B">
      <w:pPr>
        <w:pStyle w:val="a8"/>
        <w:numPr>
          <w:ilvl w:val="0"/>
          <w:numId w:val="9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61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Философская и политика. </w:t>
      </w:r>
    </w:p>
    <w:p w14:paraId="0F6D9124" w14:textId="77777777" w:rsidR="00632F41" w:rsidRPr="00FF61D3" w:rsidRDefault="00632F41" w:rsidP="00EC788B">
      <w:pPr>
        <w:pStyle w:val="a8"/>
        <w:numPr>
          <w:ilvl w:val="0"/>
          <w:numId w:val="9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61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Философия и идеология. </w:t>
      </w:r>
    </w:p>
    <w:p w14:paraId="7965CCD2" w14:textId="77777777" w:rsidR="00632F41" w:rsidRPr="00FF61D3" w:rsidRDefault="00632F41" w:rsidP="00EC788B">
      <w:pPr>
        <w:pStyle w:val="a8"/>
        <w:numPr>
          <w:ilvl w:val="0"/>
          <w:numId w:val="9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61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Современная наука и философия. </w:t>
      </w:r>
    </w:p>
    <w:p w14:paraId="5DD83A5B" w14:textId="3D369ED6" w:rsidR="00632F41" w:rsidRPr="00FF61D3" w:rsidRDefault="00632F41" w:rsidP="00EC788B">
      <w:pPr>
        <w:pStyle w:val="a8"/>
        <w:numPr>
          <w:ilvl w:val="0"/>
          <w:numId w:val="9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61D3">
        <w:rPr>
          <w:rFonts w:ascii="Times New Roman" w:eastAsia="Times New Roman" w:hAnsi="Times New Roman" w:cs="Times New Roman"/>
          <w:sz w:val="24"/>
          <w:szCs w:val="24"/>
          <w:lang w:bidi="en-US"/>
        </w:rPr>
        <w:t>Философия и «смысл жизни».</w:t>
      </w:r>
    </w:p>
    <w:p w14:paraId="1A439F16" w14:textId="2ECACE2F" w:rsidR="000F1228" w:rsidRPr="00E47840" w:rsidRDefault="009D42EA" w:rsidP="00BB770C">
      <w:pPr>
        <w:pStyle w:val="1"/>
        <w:rPr>
          <w:b w:val="0"/>
          <w:i/>
          <w:sz w:val="24"/>
          <w:szCs w:val="24"/>
          <w:lang w:bidi="en-US"/>
        </w:rPr>
      </w:pPr>
      <w:bookmarkStart w:id="1" w:name="_Toc52189896"/>
      <w:bookmarkStart w:id="2" w:name="_Toc149726521"/>
      <w:bookmarkStart w:id="3" w:name="_GoBack"/>
      <w:bookmarkEnd w:id="3"/>
      <w:r w:rsidRPr="00E47840">
        <w:rPr>
          <w:b w:val="0"/>
          <w:i/>
          <w:sz w:val="24"/>
          <w:szCs w:val="24"/>
          <w:lang w:bidi="en-US"/>
        </w:rPr>
        <w:t>Список литературы для самоподготовки</w:t>
      </w:r>
      <w:bookmarkEnd w:id="1"/>
      <w:bookmarkEnd w:id="2"/>
    </w:p>
    <w:p w14:paraId="5AF583F7" w14:textId="74711C06" w:rsidR="00A53E12" w:rsidRPr="00A53E12" w:rsidRDefault="00094854" w:rsidP="00A53E12">
      <w:pPr>
        <w:pStyle w:val="a8"/>
        <w:widowControl w:val="0"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D93BA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Основная литература:</w:t>
      </w:r>
    </w:p>
    <w:p w14:paraId="4A6BD88E" w14:textId="77777777" w:rsidR="007A16E7" w:rsidRPr="00940FC6" w:rsidRDefault="007A16E7" w:rsidP="00940FC6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Бучило Н.Ф. Философия [Электронный ресурс]: учебное пособие/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Н. Ф. Бучило, А. Н. Чумаков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Москва, Саратов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ПЕР СЭ, Ай Пи Эр Медиа, 2019.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4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48 c.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URL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: 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http://www.iprbookshop.ru/88238.html</w:t>
      </w:r>
    </w:p>
    <w:p w14:paraId="265FA0D8" w14:textId="77777777" w:rsidR="007A16E7" w:rsidRPr="00A53E12" w:rsidRDefault="007A16E7" w:rsidP="00A53E12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3E12">
        <w:rPr>
          <w:rFonts w:ascii="Times New Roman" w:hAnsi="Times New Roman" w:cs="Times New Roman"/>
          <w:sz w:val="24"/>
          <w:szCs w:val="24"/>
          <w:lang w:eastAsia="ru-RU"/>
        </w:rPr>
        <w:t>Губин В. Д. Философия [Электронный ресурс] / под ред. В. Д. Губина, Т. Ю. Сидориной. – М.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ГЭОТАР-Медиа, 2017. – 848 с. – URL : http://www.studentlibrary.ru/book/ISBN9785970441466.html</w:t>
      </w:r>
    </w:p>
    <w:p w14:paraId="3DAA4F77" w14:textId="77777777" w:rsidR="007A16E7" w:rsidRPr="00D93BA9" w:rsidRDefault="007A16E7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Канке В. А. Современная философия: учебник / В. А. Канке.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Изд-во Омега-Л, 2010.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329 с.</w:t>
      </w:r>
    </w:p>
    <w:p w14:paraId="49B76FA2" w14:textId="77777777" w:rsidR="007A16E7" w:rsidRPr="00D93BA9" w:rsidRDefault="007A16E7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Кохановский В. П. Философия: конспект лекций: [учебное пособие] / В.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Кохановский, Л. В. Жаров, В. П. Яковлев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15-е изд.,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, 2012.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191 с.</w:t>
      </w:r>
    </w:p>
    <w:p w14:paraId="1D4266CE" w14:textId="77777777" w:rsidR="007A16E7" w:rsidRPr="00D93BA9" w:rsidRDefault="007A16E7" w:rsidP="00EC788B">
      <w:pPr>
        <w:pStyle w:val="a8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BA9">
        <w:rPr>
          <w:rFonts w:ascii="Times New Roman" w:hAnsi="Times New Roman" w:cs="Times New Roman"/>
          <w:sz w:val="24"/>
          <w:szCs w:val="24"/>
          <w:lang w:eastAsia="ru-RU"/>
        </w:rPr>
        <w:t>Лешкевич Т.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Г. Основы философии: [учебное пособие] / Т. Г. Лешкевич, О.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Катаева.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Ростов-на-Дону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Феникс, 2013. – 315 с.</w:t>
      </w:r>
    </w:p>
    <w:p w14:paraId="176EB538" w14:textId="77777777" w:rsidR="007A16E7" w:rsidRPr="00A53E12" w:rsidRDefault="007A16E7" w:rsidP="00A53E12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3E12">
        <w:rPr>
          <w:rFonts w:ascii="Times New Roman" w:hAnsi="Times New Roman" w:cs="Times New Roman"/>
          <w:sz w:val="24"/>
          <w:szCs w:val="24"/>
          <w:lang w:eastAsia="ru-RU"/>
        </w:rPr>
        <w:t>Липский, Б. И. Философия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для академического бакалавриата [Электронный ресурс] / Б. И. Липский, Б. В. Марков. – 2-е изд.,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. и доп. – Москва : Издательство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, 2019. — 384 с. – ЭБС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[сайт]. — URL:https://www.biblio-online.ru/bcode/431830</w:t>
      </w:r>
    </w:p>
    <w:p w14:paraId="0D2AEAA8" w14:textId="77777777" w:rsidR="007A16E7" w:rsidRPr="00D93BA9" w:rsidRDefault="007A16E7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Миронов В. В. Философия: учебник / В. В. Миронов; Московский гос. ун-т им. М.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В. Ломоносова, Фило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с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офский фак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-т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: Проспект, 2011.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238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с.</w:t>
      </w:r>
    </w:p>
    <w:p w14:paraId="4278E32E" w14:textId="77777777" w:rsidR="007A16E7" w:rsidRPr="00940FC6" w:rsidRDefault="007A16E7" w:rsidP="00940FC6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Светлов В.А. Философия [Электронный ресурс]: учебное пособие/ Светлов В.А.— </w:t>
      </w:r>
      <w:proofErr w:type="spellStart"/>
      <w:proofErr w:type="gramStart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Элек</w:t>
      </w:r>
      <w:proofErr w:type="spellEnd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-трон</w:t>
      </w:r>
      <w:proofErr w:type="gramEnd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текстовые данные.— Саратов: </w:t>
      </w:r>
      <w:proofErr w:type="gramStart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Ай</w:t>
      </w:r>
      <w:proofErr w:type="gramEnd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Пи Эр Медиа, 2019.— 329 c.— Режим доступа: http://www.iprbookshop.ru/79825.html</w:t>
      </w:r>
    </w:p>
    <w:p w14:paraId="32B045BC" w14:textId="77777777" w:rsidR="007A16E7" w:rsidRDefault="007A16E7" w:rsidP="00A53E12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Спиркин А. Г. Философия: учебник: [для студентов, аспирантов и преподавателей вузов] / А. Г. Спиркин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;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3-е изд., </w:t>
      </w:r>
      <w:proofErr w:type="spellStart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перераб</w:t>
      </w:r>
      <w:proofErr w:type="spell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и доп.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Юрайт</w:t>
      </w:r>
      <w:proofErr w:type="spell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2011.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828 с.</w:t>
      </w:r>
    </w:p>
    <w:p w14:paraId="2F7017F6" w14:textId="7A5409F6" w:rsidR="007A16E7" w:rsidRPr="00A53E12" w:rsidRDefault="007A16E7" w:rsidP="00A53E12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Чешев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, В. В. Введение в философию : учебное пособие [Электронный ресурс] / В. В.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Чешев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; Нац.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>. Том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ос. ун-т. – Томск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Издательство Томского университета, 2017. URL: http://vital.lib.tsu.ru/vital/access/manager/Repository/vtls:000591803</w:t>
      </w:r>
    </w:p>
    <w:p w14:paraId="347D1000" w14:textId="2BC65612" w:rsidR="00094854" w:rsidRDefault="00094854" w:rsidP="00D93BA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EC8903" w14:textId="77777777" w:rsidR="00101D96" w:rsidRPr="00D93BA9" w:rsidRDefault="00101D96" w:rsidP="00101D96">
      <w:pPr>
        <w:pStyle w:val="a8"/>
        <w:widowControl w:val="0"/>
        <w:spacing w:after="0" w:line="240" w:lineRule="auto"/>
        <w:ind w:left="0" w:firstLine="993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D93BA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Энциклопедии по философии: </w:t>
      </w:r>
    </w:p>
    <w:p w14:paraId="7D510364" w14:textId="77777777" w:rsidR="00101D96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2823">
        <w:rPr>
          <w:rFonts w:ascii="Times New Roman" w:hAnsi="Times New Roman" w:cs="Times New Roman"/>
          <w:sz w:val="24"/>
          <w:szCs w:val="24"/>
        </w:rPr>
        <w:lastRenderedPageBreak/>
        <w:t xml:space="preserve">Гуманитарная энциклопедия портала «Центр гуманитарных технологий» </w:t>
      </w:r>
      <w:r w:rsidRPr="00ED282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D282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gtmarket</w:t>
      </w:r>
      <w:proofErr w:type="spellEnd"/>
      <w:r w:rsidRPr="00ED28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D2823">
        <w:rPr>
          <w:rFonts w:ascii="Times New Roman" w:hAnsi="Times New Roman" w:cs="Times New Roman"/>
          <w:sz w:val="24"/>
          <w:szCs w:val="24"/>
        </w:rPr>
        <w:t>/</w:t>
      </w:r>
      <w:r w:rsidRPr="00ED2823">
        <w:rPr>
          <w:rFonts w:ascii="Times New Roman" w:hAnsi="Times New Roman" w:cs="Times New Roman"/>
          <w:sz w:val="24"/>
          <w:szCs w:val="24"/>
          <w:lang w:val="en-US"/>
        </w:rPr>
        <w:t>encyclopedia</w:t>
      </w:r>
    </w:p>
    <w:p w14:paraId="27FC0239" w14:textId="560EE2DE" w:rsidR="00101D96" w:rsidRPr="00D93BA9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BA9">
        <w:rPr>
          <w:rFonts w:ascii="Times New Roman" w:hAnsi="Times New Roman" w:cs="Times New Roman"/>
          <w:sz w:val="24"/>
          <w:szCs w:val="24"/>
          <w:lang w:eastAsia="ru-RU"/>
        </w:rPr>
        <w:t>История философии: Энциклопедия</w:t>
      </w:r>
      <w:proofErr w:type="gram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ост. и гл. науч. ред. А. А.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Грицанов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Мн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F64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Интерпрессервис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: Книжный Дом, 2002. 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1374 с.</w:t>
      </w:r>
    </w:p>
    <w:p w14:paraId="09EE17F5" w14:textId="01BDEF7D" w:rsidR="00101D96" w:rsidRPr="009E6093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2823">
        <w:rPr>
          <w:rFonts w:ascii="Times New Roman" w:hAnsi="Times New Roman" w:cs="Times New Roman"/>
          <w:sz w:val="24"/>
          <w:szCs w:val="24"/>
        </w:rPr>
        <w:t>Новая философская энциклопедия</w:t>
      </w:r>
      <w:r>
        <w:rPr>
          <w:rFonts w:ascii="Times New Roman" w:hAnsi="Times New Roman" w:cs="Times New Roman"/>
          <w:sz w:val="24"/>
          <w:szCs w:val="24"/>
        </w:rPr>
        <w:t>: в 4-х т. / Институт философии РАН; Национальный общественный фонд; Председатель научно-редакционного совета В.С.</w:t>
      </w:r>
      <w:r w:rsidR="00F646E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Стёпин.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Мысль. – Интернет-версия изданий 2000-2001;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E6093">
        <w:rPr>
          <w:rFonts w:ascii="Times New Roman" w:hAnsi="Times New Roman" w:cs="Times New Roman"/>
          <w:sz w:val="24"/>
          <w:szCs w:val="24"/>
        </w:rPr>
        <w:t xml:space="preserve">: </w:t>
      </w:r>
      <w:r w:rsidRPr="00ED282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E609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iph</w:t>
      </w:r>
      <w:proofErr w:type="spellEnd"/>
      <w:r w:rsidRPr="009E60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ras</w:t>
      </w:r>
      <w:proofErr w:type="spellEnd"/>
      <w:r w:rsidRPr="009E60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E609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enc</w:t>
      </w:r>
      <w:proofErr w:type="spellEnd"/>
      <w:r w:rsidRPr="009E60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</w:p>
    <w:p w14:paraId="0E19BDEA" w14:textId="1C8A2C87" w:rsidR="00101D96" w:rsidRPr="00D93BA9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Постмодернизм: Энциклопедия / Сост. и науч. ред. А. А.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Грицанов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, М. А. Можейко. 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Мн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Интерпрессервис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: Книжный Дом, 2001. </w:t>
      </w:r>
      <w:r w:rsidR="00895FD4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1037 с.</w:t>
      </w:r>
    </w:p>
    <w:p w14:paraId="0C977E6C" w14:textId="59053673" w:rsidR="00101D96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Эпистемология и философия науки /под ред. И.Т.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Касавин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и др. – М.: </w:t>
      </w:r>
      <w:r w:rsidR="00895FD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Канон+</w:t>
      </w:r>
      <w:r w:rsidR="00895FD4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РООИ «Реабилитация», 2009 – 1248 с.</w:t>
      </w:r>
    </w:p>
    <w:p w14:paraId="2AD9A27E" w14:textId="0A7134C7" w:rsidR="00101D96" w:rsidRPr="00ED2823" w:rsidRDefault="00101D96" w:rsidP="00EC788B">
      <w:pPr>
        <w:pStyle w:val="a8"/>
        <w:numPr>
          <w:ilvl w:val="3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D28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Stanford Encyclopedia of Philosophy. </w:t>
      </w:r>
      <w:r w:rsidR="00593236" w:rsidRPr="00EB52F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ED2823">
        <w:rPr>
          <w:rFonts w:ascii="Times New Roman" w:hAnsi="Times New Roman" w:cs="Times New Roman"/>
          <w:sz w:val="24"/>
          <w:szCs w:val="24"/>
          <w:lang w:val="en-US" w:eastAsia="ru-RU"/>
        </w:rPr>
        <w:t>URL: https://plato.stanford.edu/index.html.</w:t>
      </w:r>
    </w:p>
    <w:p w14:paraId="72E0B0D3" w14:textId="77777777" w:rsidR="00101D96" w:rsidRPr="00101D96" w:rsidRDefault="00101D96" w:rsidP="00D93BA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32B4AB83" w14:textId="189E6A1D" w:rsidR="00E80A01" w:rsidRDefault="00B66B19" w:rsidP="001E1F9C">
      <w:pPr>
        <w:pStyle w:val="a8"/>
        <w:widowControl w:val="0"/>
        <w:spacing w:after="0" w:line="240" w:lineRule="auto"/>
        <w:ind w:left="0" w:firstLine="993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D93BA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Д</w:t>
      </w:r>
      <w:r w:rsidR="00094854" w:rsidRPr="00D93BA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ополнительная литература</w:t>
      </w:r>
      <w:r w:rsidR="00E80A0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:</w:t>
      </w:r>
    </w:p>
    <w:p w14:paraId="24D8F2D8" w14:textId="4AE6DA1B" w:rsidR="003A2880" w:rsidRPr="003A2880" w:rsidRDefault="003A2880" w:rsidP="00EC788B">
      <w:pPr>
        <w:pStyle w:val="a8"/>
        <w:widowControl w:val="0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Абачиев</w:t>
      </w:r>
      <w:proofErr w:type="spell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С. К. Социальная философия: [учебное пособие для студентов ВПО, обучающихся по направлениям подготовки бакалавров 030000 "Гуманитарные науки"] / С.</w:t>
      </w:r>
      <w:r w:rsidR="00EB52F2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К.</w:t>
      </w:r>
      <w:r w:rsidR="00EB52F2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proofErr w:type="spell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Абачиев</w:t>
      </w:r>
      <w:proofErr w:type="spell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r w:rsidR="00EB52F2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Ростов-на-Дону</w:t>
      </w:r>
      <w:proofErr w:type="gramStart"/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Феникс, 2012. </w:t>
      </w:r>
      <w:r w:rsidR="00EB52F2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635 с.</w:t>
      </w:r>
    </w:p>
    <w:p w14:paraId="31E9192B" w14:textId="5F142FD6" w:rsidR="003A2880" w:rsidRPr="003A2880" w:rsidRDefault="003A2880" w:rsidP="00EC788B">
      <w:pPr>
        <w:pStyle w:val="a8"/>
        <w:widowControl w:val="0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Аванесов С.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С. Философия религии: Курс лекций. </w:t>
      </w:r>
      <w:r w:rsidR="00EB52F2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Томск, 2003. </w:t>
      </w:r>
      <w:r w:rsidR="00EB52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–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192 с.</w:t>
      </w:r>
      <w:r w:rsidR="00EB52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r w:rsidR="00EB52F2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URL</w:t>
      </w:r>
      <w:r w:rsidR="00EB52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: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http://vital.lib.tsu.ru/vital/access/manager/Repository/vtls:000176376</w:t>
      </w:r>
    </w:p>
    <w:p w14:paraId="56775226" w14:textId="154A2583" w:rsidR="003A2880" w:rsidRPr="003A2880" w:rsidRDefault="003A2880" w:rsidP="00EC788B">
      <w:pPr>
        <w:pStyle w:val="a8"/>
        <w:widowControl w:val="0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Борисов Е.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В. Основные черты </w:t>
      </w:r>
      <w:proofErr w:type="spell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постметафизической</w:t>
      </w:r>
      <w:proofErr w:type="spell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онтологии. – Томск</w:t>
      </w:r>
      <w:proofErr w:type="gramStart"/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Изд-во Том</w:t>
      </w:r>
      <w:proofErr w:type="gram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gram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г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ос. ун-та, 2009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120 с.</w:t>
      </w:r>
    </w:p>
    <w:p w14:paraId="5D30772D" w14:textId="27CBA788" w:rsidR="003A2880" w:rsidRPr="003A2880" w:rsidRDefault="003A2880" w:rsidP="00EC788B">
      <w:pPr>
        <w:pStyle w:val="a8"/>
        <w:widowControl w:val="0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Книгин</w:t>
      </w:r>
      <w:proofErr w:type="spell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А.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Н. Философские проблемы сознания. Ч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асть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1. (Учебно-методический комплекс)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/ А. Н. </w:t>
      </w:r>
      <w:proofErr w:type="spellStart"/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>Книгин</w:t>
      </w:r>
      <w:proofErr w:type="spellEnd"/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–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Томск</w:t>
      </w:r>
      <w:proofErr w:type="gramStart"/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Изд-во Том</w:t>
      </w:r>
      <w:proofErr w:type="gram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gram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г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ос. ун-та, 2006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– 247 с.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URL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: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http://vital.lib.tsu.ru/vital/access/manager/Repository/vtls:000221088</w:t>
      </w:r>
    </w:p>
    <w:p w14:paraId="2758D98F" w14:textId="588DD50D" w:rsidR="003A2880" w:rsidRPr="003A2880" w:rsidRDefault="003A2880" w:rsidP="00EC788B">
      <w:pPr>
        <w:pStyle w:val="a8"/>
        <w:widowControl w:val="0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A2880">
        <w:rPr>
          <w:rFonts w:ascii="Times New Roman" w:hAnsi="Times New Roman" w:cs="Times New Roman"/>
          <w:sz w:val="24"/>
          <w:szCs w:val="24"/>
          <w:lang w:eastAsia="ru-RU"/>
        </w:rPr>
        <w:t>Конверский</w:t>
      </w:r>
      <w:proofErr w:type="spellEnd"/>
      <w:r w:rsidRPr="003A2880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D9588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A2880">
        <w:rPr>
          <w:rFonts w:ascii="Times New Roman" w:hAnsi="Times New Roman" w:cs="Times New Roman"/>
          <w:sz w:val="24"/>
          <w:szCs w:val="24"/>
          <w:lang w:eastAsia="ru-RU"/>
        </w:rPr>
        <w:t>Е. Логика. Учебник для студентов юридических факультетов</w:t>
      </w:r>
      <w:r w:rsidR="00D95888">
        <w:rPr>
          <w:rFonts w:ascii="Times New Roman" w:hAnsi="Times New Roman" w:cs="Times New Roman"/>
          <w:sz w:val="24"/>
          <w:szCs w:val="24"/>
          <w:lang w:eastAsia="ru-RU"/>
        </w:rPr>
        <w:t xml:space="preserve"> /А. Е. </w:t>
      </w:r>
      <w:proofErr w:type="spellStart"/>
      <w:r w:rsidR="00D95888">
        <w:rPr>
          <w:rFonts w:ascii="Times New Roman" w:hAnsi="Times New Roman" w:cs="Times New Roman"/>
          <w:sz w:val="24"/>
          <w:szCs w:val="24"/>
          <w:lang w:eastAsia="ru-RU"/>
        </w:rPr>
        <w:t>Конверский</w:t>
      </w:r>
      <w:proofErr w:type="spellEnd"/>
      <w:r w:rsidRPr="003A2880">
        <w:rPr>
          <w:rFonts w:ascii="Times New Roman" w:hAnsi="Times New Roman" w:cs="Times New Roman"/>
          <w:sz w:val="24"/>
          <w:szCs w:val="24"/>
          <w:lang w:eastAsia="ru-RU"/>
        </w:rPr>
        <w:t>. – М.</w:t>
      </w:r>
      <w:proofErr w:type="gramStart"/>
      <w:r w:rsidR="00D958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A2880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3A2880">
        <w:rPr>
          <w:rFonts w:ascii="Times New Roman" w:hAnsi="Times New Roman" w:cs="Times New Roman"/>
          <w:sz w:val="24"/>
          <w:szCs w:val="24"/>
          <w:lang w:eastAsia="ru-RU"/>
        </w:rPr>
        <w:t xml:space="preserve"> Идея-Пресс, 2012 – 324 с.</w:t>
      </w:r>
    </w:p>
    <w:p w14:paraId="169EFF1F" w14:textId="543331FB" w:rsidR="003A2880" w:rsidRPr="003A2880" w:rsidRDefault="003A2880" w:rsidP="00EC788B">
      <w:pPr>
        <w:pStyle w:val="a8"/>
        <w:widowControl w:val="0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Ладов В.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А. Семантика и онтология, Проблема реальности в аналитической философии: Учебное пособие. – Томск</w:t>
      </w:r>
      <w:proofErr w:type="gramStart"/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Изд-во Том</w:t>
      </w:r>
      <w:proofErr w:type="gram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gram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г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ос. ун-та, 2010 – 134 с.</w:t>
      </w:r>
    </w:p>
    <w:p w14:paraId="6CADF644" w14:textId="2A94F164" w:rsidR="003A2880" w:rsidRPr="003A2880" w:rsidRDefault="003A2880" w:rsidP="00EC788B">
      <w:pPr>
        <w:pStyle w:val="a8"/>
        <w:widowControl w:val="0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Лысков А. П. Социальная философия: [учебное пособие]. Ч. 1 / А. П. Лысков; Российский гос. ун-т им. Иммануила Канта. 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Калининград</w:t>
      </w:r>
      <w:proofErr w:type="gramStart"/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Изд-во Рос</w:t>
      </w:r>
      <w:proofErr w:type="gram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gram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г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ос. ун-та им. И. Канта, 2009. 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120 с.</w:t>
      </w:r>
    </w:p>
    <w:p w14:paraId="2E388B54" w14:textId="088C9D28" w:rsidR="003A2880" w:rsidRPr="003A2880" w:rsidRDefault="003A2880" w:rsidP="00EC788B">
      <w:pPr>
        <w:pStyle w:val="a8"/>
        <w:widowControl w:val="0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Никифоров А.Л. Природа философии: основы философии. 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М.</w:t>
      </w:r>
      <w:proofErr w:type="gramStart"/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Идея-Пресс, 2001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168 с.</w:t>
      </w:r>
    </w:p>
    <w:p w14:paraId="4A45CF5C" w14:textId="43D5DA0E" w:rsidR="003A2880" w:rsidRPr="003A2880" w:rsidRDefault="003A2880" w:rsidP="00EC788B">
      <w:pPr>
        <w:pStyle w:val="a8"/>
        <w:widowControl w:val="0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Попкова Н. В. Введение в философскую антропологию: [учебное пособие] / Н.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В.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Попкова. 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Москва: ЛИБРОКОМ, 2010. </w:t>
      </w:r>
      <w:r w:rsidR="00D95888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340 с.</w:t>
      </w:r>
    </w:p>
    <w:p w14:paraId="7330DEF3" w14:textId="2A1BC482" w:rsidR="003A2880" w:rsidRPr="003A2880" w:rsidRDefault="003A2880" w:rsidP="00EC788B">
      <w:pPr>
        <w:pStyle w:val="a8"/>
        <w:widowControl w:val="0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Социальная философия: хрестоматия: учебное пособие для студентов</w:t>
      </w:r>
      <w:proofErr w:type="gram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/ </w:t>
      </w:r>
      <w:r w:rsidR="00CB16A5">
        <w:rPr>
          <w:rFonts w:ascii="Times New Roman" w:eastAsia="Lucida Sans Unicode" w:hAnsi="Times New Roman" w:cs="Times New Roman"/>
          <w:kern w:val="1"/>
          <w:sz w:val="24"/>
          <w:szCs w:val="24"/>
        </w:rPr>
        <w:t>С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ост. С.</w:t>
      </w:r>
      <w:r w:rsidR="00CB16A5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А.</w:t>
      </w:r>
      <w:r w:rsidR="00CB16A5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Яровенко; Сибирский гос. </w:t>
      </w:r>
      <w:proofErr w:type="spell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технол</w:t>
      </w:r>
      <w:proofErr w:type="spell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ун-т. </w:t>
      </w:r>
      <w:r w:rsidR="00CB16A5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Красноярск</w:t>
      </w:r>
      <w:proofErr w:type="gramStart"/>
      <w:r w:rsidR="00CB16A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СибГТУ, 2009. </w:t>
      </w:r>
      <w:r w:rsidR="00CB16A5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143 с.</w:t>
      </w:r>
    </w:p>
    <w:p w14:paraId="34E60B03" w14:textId="00C5FA9F" w:rsidR="003A2880" w:rsidRPr="003A2880" w:rsidRDefault="003A2880" w:rsidP="00EC788B">
      <w:pPr>
        <w:pStyle w:val="a8"/>
        <w:widowControl w:val="0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Сыров В.</w:t>
      </w:r>
      <w:r w:rsidR="00CB16A5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Н. Введение в философию истории: своеобразие исторической мысли</w:t>
      </w:r>
      <w:r w:rsidR="00CB16A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/ В. Н. Сыров. –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М.</w:t>
      </w:r>
      <w:proofErr w:type="gramStart"/>
      <w:r w:rsidR="00CB16A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Водолей </w:t>
      </w:r>
      <w:proofErr w:type="spell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Publishers</w:t>
      </w:r>
      <w:proofErr w:type="spell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, 2006</w:t>
      </w:r>
      <w:r w:rsidR="00CB16A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– </w:t>
      </w:r>
      <w:r w:rsidR="00CB16A5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URL</w:t>
      </w:r>
      <w:r w:rsidR="00CB16A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: </w:t>
      </w:r>
      <w:r w:rsidR="00CB16A5" w:rsidRPr="00CB16A5">
        <w:rPr>
          <w:rFonts w:ascii="Times New Roman" w:eastAsia="Lucida Sans Unicode" w:hAnsi="Times New Roman" w:cs="Times New Roman"/>
          <w:kern w:val="1"/>
          <w:sz w:val="24"/>
          <w:szCs w:val="24"/>
        </w:rPr>
        <w:t>https://vital.lib.tsu.ru/vital/access/manager/Repository/vtls:000225188</w:t>
      </w:r>
    </w:p>
    <w:p w14:paraId="60B69B21" w14:textId="58667832" w:rsidR="003A2880" w:rsidRPr="003A2880" w:rsidRDefault="003A2880" w:rsidP="00EC788B">
      <w:pPr>
        <w:pStyle w:val="a8"/>
        <w:widowControl w:val="0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Фокина Н. И. Современная западная философия (вторая половина XIX</w:t>
      </w:r>
      <w:r w:rsidR="00A639E7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XX в): учебное пособие / Н. И. Фокина; под ред. В. И. Кириллова; </w:t>
      </w:r>
      <w:proofErr w:type="spellStart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Моск</w:t>
      </w:r>
      <w:proofErr w:type="spell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гос. юрид. акад. </w:t>
      </w:r>
      <w:r w:rsidR="00A639E7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</w:t>
      </w:r>
      <w:r w:rsidR="00A639E7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Start"/>
      <w:r w:rsidR="00A639E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Проспект, 2009. </w:t>
      </w:r>
      <w:r w:rsidR="00A639E7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A288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327 с.</w:t>
      </w:r>
    </w:p>
    <w:p w14:paraId="7E0AA82D" w14:textId="77777777" w:rsidR="001A694E" w:rsidRPr="007A37B4" w:rsidRDefault="001A694E" w:rsidP="001A694E">
      <w:pPr>
        <w:pStyle w:val="a8"/>
        <w:widowControl w:val="0"/>
        <w:spacing w:after="0" w:line="240" w:lineRule="auto"/>
        <w:ind w:left="0" w:firstLine="99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952CC91" w14:textId="1A467EA2" w:rsidR="00094854" w:rsidRPr="00423228" w:rsidRDefault="00094854" w:rsidP="001E1F9C">
      <w:pPr>
        <w:spacing w:after="0" w:line="240" w:lineRule="auto"/>
        <w:ind w:firstLine="99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3228">
        <w:rPr>
          <w:rFonts w:ascii="Times New Roman" w:hAnsi="Times New Roman" w:cs="Times New Roman"/>
          <w:b/>
          <w:bCs/>
          <w:sz w:val="24"/>
          <w:szCs w:val="24"/>
        </w:rPr>
        <w:t>Базы данных, информационно-справочные и поисковые системы:</w:t>
      </w:r>
    </w:p>
    <w:p w14:paraId="7735EFA8" w14:textId="5EEE8589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t xml:space="preserve">Национальная энциклопедическая служба: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338A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terme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B37FC7C" w14:textId="77777777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t xml:space="preserve">Портал Информационно-аналитического агентства «Центр гуманитарных технологий»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338A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gtmarket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/</w:t>
      </w:r>
    </w:p>
    <w:p w14:paraId="5DDE1602" w14:textId="77777777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t xml:space="preserve">Сайт Научной библиотеки ТГУ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338AB">
        <w:rPr>
          <w:rFonts w:ascii="Times New Roman" w:hAnsi="Times New Roman" w:cs="Times New Roman"/>
          <w:sz w:val="24"/>
          <w:szCs w:val="24"/>
        </w:rPr>
        <w:t>://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tsu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BFF3966" w14:textId="4B4C4C5D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t xml:space="preserve">Философский портал: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338AB">
        <w:rPr>
          <w:rFonts w:ascii="Times New Roman" w:hAnsi="Times New Roman" w:cs="Times New Roman"/>
          <w:sz w:val="24"/>
          <w:szCs w:val="24"/>
        </w:rPr>
        <w:t>://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B38FCD0" w14:textId="0597ACE2" w:rsidR="007338AB" w:rsidRPr="00155FD0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t xml:space="preserve">Электронная библиотека по философии: </w:t>
      </w:r>
      <w:r w:rsidR="00155FD0" w:rsidRPr="00155FD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55FD0" w:rsidRPr="00155FD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55FD0" w:rsidRPr="00155FD0">
        <w:rPr>
          <w:rFonts w:ascii="Times New Roman" w:hAnsi="Times New Roman" w:cs="Times New Roman"/>
          <w:sz w:val="24"/>
          <w:szCs w:val="24"/>
          <w:lang w:val="en-US"/>
        </w:rPr>
        <w:t>filosof</w:t>
      </w:r>
      <w:proofErr w:type="spellEnd"/>
      <w:r w:rsidR="00155FD0" w:rsidRPr="00155FD0">
        <w:rPr>
          <w:rFonts w:ascii="Times New Roman" w:hAnsi="Times New Roman" w:cs="Times New Roman"/>
          <w:sz w:val="24"/>
          <w:szCs w:val="24"/>
        </w:rPr>
        <w:t>.</w:t>
      </w:r>
      <w:r w:rsidR="00155FD0" w:rsidRPr="00155FD0">
        <w:rPr>
          <w:rFonts w:ascii="Times New Roman" w:hAnsi="Times New Roman" w:cs="Times New Roman"/>
          <w:sz w:val="24"/>
          <w:szCs w:val="24"/>
          <w:lang w:val="en-US"/>
        </w:rPr>
        <w:t>historic</w:t>
      </w:r>
      <w:r w:rsidR="00155FD0" w:rsidRPr="00155F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55FD0" w:rsidRPr="00155F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992677A" w14:textId="089BF0A7" w:rsidR="00155FD0" w:rsidRPr="007338AB" w:rsidRDefault="00155FD0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библиотека института философии РАН: </w:t>
      </w:r>
      <w:r w:rsidRPr="00155FD0">
        <w:rPr>
          <w:rFonts w:ascii="Times New Roman" w:hAnsi="Times New Roman" w:cs="Times New Roman"/>
          <w:sz w:val="24"/>
          <w:szCs w:val="24"/>
        </w:rPr>
        <w:t>https://iphlib.ru/library</w:t>
      </w:r>
    </w:p>
    <w:p w14:paraId="1A89735A" w14:textId="0CD425EC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  <w:lang w:val="en-US"/>
        </w:rPr>
        <w:lastRenderedPageBreak/>
        <w:t>Britannica</w:t>
      </w:r>
      <w:r w:rsidRPr="007338AB">
        <w:rPr>
          <w:rFonts w:ascii="Times New Roman" w:hAnsi="Times New Roman" w:cs="Times New Roman"/>
          <w:sz w:val="24"/>
          <w:szCs w:val="24"/>
        </w:rPr>
        <w:t xml:space="preserve">: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britannica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.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7949BC64" w14:textId="3E60017F" w:rsidR="007338AB" w:rsidRPr="00DF717E" w:rsidRDefault="007338AB" w:rsidP="00325672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338AB">
        <w:rPr>
          <w:rFonts w:ascii="Times New Roman" w:hAnsi="Times New Roman" w:cs="Times New Roman"/>
          <w:sz w:val="24"/>
          <w:szCs w:val="24"/>
          <w:lang w:val="en-US"/>
        </w:rPr>
        <w:t>Philosophical research online http://philpapers.org/recent?preset=books</w:t>
      </w:r>
    </w:p>
    <w:sectPr w:rsidR="007338AB" w:rsidRPr="00DF717E" w:rsidSect="001A37CB">
      <w:footerReference w:type="even" r:id="rId9"/>
      <w:footerReference w:type="default" r:id="rId10"/>
      <w:footerReference w:type="first" r:id="rId11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47743" w14:textId="77777777" w:rsidR="002B5E89" w:rsidRDefault="002B5E89">
      <w:pPr>
        <w:spacing w:after="0" w:line="240" w:lineRule="auto"/>
      </w:pPr>
      <w:r>
        <w:separator/>
      </w:r>
    </w:p>
  </w:endnote>
  <w:endnote w:type="continuationSeparator" w:id="0">
    <w:p w14:paraId="470A5FDE" w14:textId="77777777" w:rsidR="002B5E89" w:rsidRDefault="002B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717431"/>
      <w:docPartObj>
        <w:docPartGallery w:val="Page Numbers (Bottom of Page)"/>
        <w:docPartUnique/>
      </w:docPartObj>
    </w:sdtPr>
    <w:sdtEndPr/>
    <w:sdtContent>
      <w:p w14:paraId="2A40D7B7" w14:textId="77777777" w:rsidR="002B5E89" w:rsidRDefault="002B5E8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4A03E68" w14:textId="77777777" w:rsidR="002B5E89" w:rsidRDefault="002B5E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168464"/>
      <w:docPartObj>
        <w:docPartGallery w:val="Page Numbers (Bottom of Page)"/>
        <w:docPartUnique/>
      </w:docPartObj>
    </w:sdtPr>
    <w:sdtEndPr/>
    <w:sdtContent>
      <w:p w14:paraId="170333B7" w14:textId="113404EC" w:rsidR="002B5E89" w:rsidRDefault="002B5E89" w:rsidP="00E029E9">
        <w:pPr>
          <w:pStyle w:val="a3"/>
          <w:jc w:val="center"/>
        </w:pPr>
        <w:r w:rsidRPr="008F6F41">
          <w:rPr>
            <w:rFonts w:ascii="Times New Roman" w:hAnsi="Times New Roman" w:cs="Times New Roman"/>
          </w:rPr>
          <w:fldChar w:fldCharType="begin"/>
        </w:r>
        <w:r w:rsidRPr="008F6F41">
          <w:rPr>
            <w:rFonts w:ascii="Times New Roman" w:hAnsi="Times New Roman" w:cs="Times New Roman"/>
          </w:rPr>
          <w:instrText>PAGE   \* MERGEFORMAT</w:instrText>
        </w:r>
        <w:r w:rsidRPr="008F6F41">
          <w:rPr>
            <w:rFonts w:ascii="Times New Roman" w:hAnsi="Times New Roman" w:cs="Times New Roman"/>
          </w:rPr>
          <w:fldChar w:fldCharType="separate"/>
        </w:r>
        <w:r w:rsidR="00E47840">
          <w:rPr>
            <w:rFonts w:ascii="Times New Roman" w:hAnsi="Times New Roman" w:cs="Times New Roman"/>
            <w:noProof/>
          </w:rPr>
          <w:t>3</w:t>
        </w:r>
        <w:r w:rsidRPr="008F6F4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47B84" w14:textId="584B0B5F" w:rsidR="002B5E89" w:rsidRPr="008F6F41" w:rsidRDefault="002B5E89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</w:p>
  <w:p w14:paraId="5A636146" w14:textId="77777777" w:rsidR="002B5E89" w:rsidRDefault="002B5E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D0D8A" w14:textId="77777777" w:rsidR="002B5E89" w:rsidRDefault="002B5E89">
      <w:pPr>
        <w:spacing w:after="0" w:line="240" w:lineRule="auto"/>
      </w:pPr>
      <w:r>
        <w:separator/>
      </w:r>
    </w:p>
  </w:footnote>
  <w:footnote w:type="continuationSeparator" w:id="0">
    <w:p w14:paraId="7FAD8AAA" w14:textId="77777777" w:rsidR="002B5E89" w:rsidRDefault="002B5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E36570"/>
    <w:multiLevelType w:val="hybridMultilevel"/>
    <w:tmpl w:val="9B5C8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0609"/>
    <w:multiLevelType w:val="hybridMultilevel"/>
    <w:tmpl w:val="62FCE58E"/>
    <w:lvl w:ilvl="0" w:tplc="1A92C17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DF658F6"/>
    <w:multiLevelType w:val="hybridMultilevel"/>
    <w:tmpl w:val="29C82E5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B565BAB"/>
    <w:multiLevelType w:val="hybridMultilevel"/>
    <w:tmpl w:val="0BDE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A4EE6"/>
    <w:multiLevelType w:val="multilevel"/>
    <w:tmpl w:val="6C64A78A"/>
    <w:name w:val="WW8Num42"/>
    <w:lvl w:ilvl="0">
      <w:start w:val="4"/>
      <w:numFmt w:val="decimal"/>
      <w:lvlText w:val="%1."/>
      <w:lvlJc w:val="left"/>
      <w:pPr>
        <w:ind w:left="1429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2CF032BF"/>
    <w:multiLevelType w:val="hybridMultilevel"/>
    <w:tmpl w:val="12767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756A3"/>
    <w:multiLevelType w:val="hybridMultilevel"/>
    <w:tmpl w:val="E294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83D0E"/>
    <w:multiLevelType w:val="hybridMultilevel"/>
    <w:tmpl w:val="B0D2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92F73"/>
    <w:multiLevelType w:val="hybridMultilevel"/>
    <w:tmpl w:val="18105D5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64E565C0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CB2332E"/>
    <w:multiLevelType w:val="hybridMultilevel"/>
    <w:tmpl w:val="50FAE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948C3"/>
    <w:multiLevelType w:val="hybridMultilevel"/>
    <w:tmpl w:val="B3A44920"/>
    <w:lvl w:ilvl="0" w:tplc="1A92C17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E1225ACC">
      <w:start w:val="1"/>
      <w:numFmt w:val="decimal"/>
      <w:lvlText w:val="%2."/>
      <w:lvlJc w:val="left"/>
      <w:pPr>
        <w:ind w:left="2143" w:hanging="71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523CE5"/>
    <w:multiLevelType w:val="hybridMultilevel"/>
    <w:tmpl w:val="26562034"/>
    <w:lvl w:ilvl="0" w:tplc="5D282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2"/>
  </w:num>
  <w:num w:numId="7">
    <w:abstractNumId w:val="14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03"/>
    <w:rsid w:val="00005219"/>
    <w:rsid w:val="00005612"/>
    <w:rsid w:val="00017BD3"/>
    <w:rsid w:val="00021E4E"/>
    <w:rsid w:val="000241DF"/>
    <w:rsid w:val="00043207"/>
    <w:rsid w:val="00052096"/>
    <w:rsid w:val="00053CD4"/>
    <w:rsid w:val="00060E62"/>
    <w:rsid w:val="000615FB"/>
    <w:rsid w:val="000671B7"/>
    <w:rsid w:val="000673B0"/>
    <w:rsid w:val="00070F56"/>
    <w:rsid w:val="00071AFB"/>
    <w:rsid w:val="00072461"/>
    <w:rsid w:val="00073EBB"/>
    <w:rsid w:val="000900E6"/>
    <w:rsid w:val="00094854"/>
    <w:rsid w:val="00096E9E"/>
    <w:rsid w:val="000973AA"/>
    <w:rsid w:val="000A05CB"/>
    <w:rsid w:val="000A26A4"/>
    <w:rsid w:val="000A3B79"/>
    <w:rsid w:val="000A6C90"/>
    <w:rsid w:val="000B02A7"/>
    <w:rsid w:val="000B0CA5"/>
    <w:rsid w:val="000B332E"/>
    <w:rsid w:val="000C1DCF"/>
    <w:rsid w:val="000C6262"/>
    <w:rsid w:val="000C76BA"/>
    <w:rsid w:val="000E1A71"/>
    <w:rsid w:val="000F1228"/>
    <w:rsid w:val="000F1753"/>
    <w:rsid w:val="000F5B0C"/>
    <w:rsid w:val="000F6474"/>
    <w:rsid w:val="000F7DD7"/>
    <w:rsid w:val="00101D96"/>
    <w:rsid w:val="00103926"/>
    <w:rsid w:val="0011062B"/>
    <w:rsid w:val="00124E9E"/>
    <w:rsid w:val="001255C7"/>
    <w:rsid w:val="001314B1"/>
    <w:rsid w:val="00140F66"/>
    <w:rsid w:val="001463BD"/>
    <w:rsid w:val="00155FD0"/>
    <w:rsid w:val="00157291"/>
    <w:rsid w:val="0016427B"/>
    <w:rsid w:val="00164DC3"/>
    <w:rsid w:val="00165184"/>
    <w:rsid w:val="00165354"/>
    <w:rsid w:val="001700AC"/>
    <w:rsid w:val="00177D1E"/>
    <w:rsid w:val="001811C2"/>
    <w:rsid w:val="00182FE6"/>
    <w:rsid w:val="0019540C"/>
    <w:rsid w:val="001A2DCC"/>
    <w:rsid w:val="001A37CB"/>
    <w:rsid w:val="001A694E"/>
    <w:rsid w:val="001A6B29"/>
    <w:rsid w:val="001A70F4"/>
    <w:rsid w:val="001B23D9"/>
    <w:rsid w:val="001B6210"/>
    <w:rsid w:val="001C0DF4"/>
    <w:rsid w:val="001C2054"/>
    <w:rsid w:val="001D0B72"/>
    <w:rsid w:val="001D2880"/>
    <w:rsid w:val="001D7EDD"/>
    <w:rsid w:val="001E130C"/>
    <w:rsid w:val="001E1E70"/>
    <w:rsid w:val="001E1F9C"/>
    <w:rsid w:val="001E293E"/>
    <w:rsid w:val="001E7E67"/>
    <w:rsid w:val="001F0777"/>
    <w:rsid w:val="00222816"/>
    <w:rsid w:val="00225BA1"/>
    <w:rsid w:val="00226805"/>
    <w:rsid w:val="002305DC"/>
    <w:rsid w:val="00236279"/>
    <w:rsid w:val="00250C84"/>
    <w:rsid w:val="0025246A"/>
    <w:rsid w:val="00252688"/>
    <w:rsid w:val="0025481E"/>
    <w:rsid w:val="00265A8C"/>
    <w:rsid w:val="00281FA1"/>
    <w:rsid w:val="00284D51"/>
    <w:rsid w:val="0028564E"/>
    <w:rsid w:val="00285921"/>
    <w:rsid w:val="0029165F"/>
    <w:rsid w:val="00294A2D"/>
    <w:rsid w:val="002A0319"/>
    <w:rsid w:val="002B21E2"/>
    <w:rsid w:val="002B343A"/>
    <w:rsid w:val="002B5E89"/>
    <w:rsid w:val="002B7735"/>
    <w:rsid w:val="002B774D"/>
    <w:rsid w:val="002C086B"/>
    <w:rsid w:val="002C62DE"/>
    <w:rsid w:val="002D0FA8"/>
    <w:rsid w:val="002E2786"/>
    <w:rsid w:val="002E5CF5"/>
    <w:rsid w:val="002F6FDA"/>
    <w:rsid w:val="00300B09"/>
    <w:rsid w:val="003027D0"/>
    <w:rsid w:val="00304EA4"/>
    <w:rsid w:val="00305669"/>
    <w:rsid w:val="003209C2"/>
    <w:rsid w:val="003244E4"/>
    <w:rsid w:val="00325672"/>
    <w:rsid w:val="00341E16"/>
    <w:rsid w:val="0034385B"/>
    <w:rsid w:val="00350D0C"/>
    <w:rsid w:val="00352414"/>
    <w:rsid w:val="00357B73"/>
    <w:rsid w:val="0036481D"/>
    <w:rsid w:val="003725C5"/>
    <w:rsid w:val="00373456"/>
    <w:rsid w:val="00375791"/>
    <w:rsid w:val="0038339B"/>
    <w:rsid w:val="0039713E"/>
    <w:rsid w:val="003A2880"/>
    <w:rsid w:val="003A3876"/>
    <w:rsid w:val="003A5088"/>
    <w:rsid w:val="003A5A58"/>
    <w:rsid w:val="003C0367"/>
    <w:rsid w:val="003C047C"/>
    <w:rsid w:val="003E137A"/>
    <w:rsid w:val="003F4268"/>
    <w:rsid w:val="003F4865"/>
    <w:rsid w:val="00404876"/>
    <w:rsid w:val="004050F2"/>
    <w:rsid w:val="00405C32"/>
    <w:rsid w:val="00421E8C"/>
    <w:rsid w:val="00423228"/>
    <w:rsid w:val="004278F5"/>
    <w:rsid w:val="00431FB5"/>
    <w:rsid w:val="00432C34"/>
    <w:rsid w:val="0043451D"/>
    <w:rsid w:val="0043615C"/>
    <w:rsid w:val="00445526"/>
    <w:rsid w:val="00457D00"/>
    <w:rsid w:val="00463AB0"/>
    <w:rsid w:val="0046774D"/>
    <w:rsid w:val="00470A98"/>
    <w:rsid w:val="00471F14"/>
    <w:rsid w:val="00480722"/>
    <w:rsid w:val="004824B5"/>
    <w:rsid w:val="00491D24"/>
    <w:rsid w:val="00494B0F"/>
    <w:rsid w:val="004A0FC9"/>
    <w:rsid w:val="004B2D3A"/>
    <w:rsid w:val="004B6ABE"/>
    <w:rsid w:val="004C6AC5"/>
    <w:rsid w:val="004D0E5C"/>
    <w:rsid w:val="004D435F"/>
    <w:rsid w:val="004D596F"/>
    <w:rsid w:val="004E1439"/>
    <w:rsid w:val="004E15DD"/>
    <w:rsid w:val="004E4AEB"/>
    <w:rsid w:val="004E7CEF"/>
    <w:rsid w:val="004F4FE9"/>
    <w:rsid w:val="00500DEF"/>
    <w:rsid w:val="00503CE9"/>
    <w:rsid w:val="00506037"/>
    <w:rsid w:val="00512060"/>
    <w:rsid w:val="00523840"/>
    <w:rsid w:val="00524D74"/>
    <w:rsid w:val="00525B44"/>
    <w:rsid w:val="0052795E"/>
    <w:rsid w:val="005331AA"/>
    <w:rsid w:val="00544685"/>
    <w:rsid w:val="00556515"/>
    <w:rsid w:val="005572BE"/>
    <w:rsid w:val="005674B6"/>
    <w:rsid w:val="005753F7"/>
    <w:rsid w:val="00576EA0"/>
    <w:rsid w:val="00580451"/>
    <w:rsid w:val="005842B3"/>
    <w:rsid w:val="005852FC"/>
    <w:rsid w:val="00591506"/>
    <w:rsid w:val="00593236"/>
    <w:rsid w:val="00593E5E"/>
    <w:rsid w:val="00596B88"/>
    <w:rsid w:val="005A0D36"/>
    <w:rsid w:val="005B15DB"/>
    <w:rsid w:val="005B272C"/>
    <w:rsid w:val="005B2747"/>
    <w:rsid w:val="005C7E2F"/>
    <w:rsid w:val="005D013F"/>
    <w:rsid w:val="005E06C8"/>
    <w:rsid w:val="005E10EE"/>
    <w:rsid w:val="005E235B"/>
    <w:rsid w:val="005E2C8B"/>
    <w:rsid w:val="005E2D66"/>
    <w:rsid w:val="005E3467"/>
    <w:rsid w:val="005E7087"/>
    <w:rsid w:val="005F30C3"/>
    <w:rsid w:val="005F499D"/>
    <w:rsid w:val="005F6468"/>
    <w:rsid w:val="006011E0"/>
    <w:rsid w:val="00611C43"/>
    <w:rsid w:val="006135EA"/>
    <w:rsid w:val="00625079"/>
    <w:rsid w:val="00630DA8"/>
    <w:rsid w:val="00632F41"/>
    <w:rsid w:val="00633300"/>
    <w:rsid w:val="00633D3A"/>
    <w:rsid w:val="006372D9"/>
    <w:rsid w:val="00640888"/>
    <w:rsid w:val="00641CF9"/>
    <w:rsid w:val="00654603"/>
    <w:rsid w:val="00662D1D"/>
    <w:rsid w:val="006644E8"/>
    <w:rsid w:val="00666B66"/>
    <w:rsid w:val="00667351"/>
    <w:rsid w:val="00673625"/>
    <w:rsid w:val="00676478"/>
    <w:rsid w:val="0067796E"/>
    <w:rsid w:val="00680C83"/>
    <w:rsid w:val="00684DEB"/>
    <w:rsid w:val="00691D77"/>
    <w:rsid w:val="006A248B"/>
    <w:rsid w:val="006A3A22"/>
    <w:rsid w:val="006B2A96"/>
    <w:rsid w:val="006B400A"/>
    <w:rsid w:val="006C0BD3"/>
    <w:rsid w:val="006C5F9F"/>
    <w:rsid w:val="006D0517"/>
    <w:rsid w:val="006E1FA7"/>
    <w:rsid w:val="006E1FBC"/>
    <w:rsid w:val="006F20B5"/>
    <w:rsid w:val="006F5C59"/>
    <w:rsid w:val="00702567"/>
    <w:rsid w:val="007040EB"/>
    <w:rsid w:val="00710D96"/>
    <w:rsid w:val="007308BD"/>
    <w:rsid w:val="00730E08"/>
    <w:rsid w:val="00731AFB"/>
    <w:rsid w:val="007338AB"/>
    <w:rsid w:val="00734668"/>
    <w:rsid w:val="00734A70"/>
    <w:rsid w:val="007355CF"/>
    <w:rsid w:val="00741267"/>
    <w:rsid w:val="00747845"/>
    <w:rsid w:val="0075359B"/>
    <w:rsid w:val="007609F2"/>
    <w:rsid w:val="0076108D"/>
    <w:rsid w:val="007650EC"/>
    <w:rsid w:val="007665EC"/>
    <w:rsid w:val="00771BF2"/>
    <w:rsid w:val="007956D4"/>
    <w:rsid w:val="007A16E7"/>
    <w:rsid w:val="007A32ED"/>
    <w:rsid w:val="007A37B4"/>
    <w:rsid w:val="007B687B"/>
    <w:rsid w:val="007C4E0E"/>
    <w:rsid w:val="007C6832"/>
    <w:rsid w:val="007C7317"/>
    <w:rsid w:val="007D2469"/>
    <w:rsid w:val="007E1BD2"/>
    <w:rsid w:val="007F4D62"/>
    <w:rsid w:val="007F711E"/>
    <w:rsid w:val="008007C1"/>
    <w:rsid w:val="008030C8"/>
    <w:rsid w:val="00824242"/>
    <w:rsid w:val="008273DC"/>
    <w:rsid w:val="00835568"/>
    <w:rsid w:val="00836107"/>
    <w:rsid w:val="0084023E"/>
    <w:rsid w:val="00840C0B"/>
    <w:rsid w:val="00852301"/>
    <w:rsid w:val="00852A8B"/>
    <w:rsid w:val="008579CB"/>
    <w:rsid w:val="0086010F"/>
    <w:rsid w:val="00862850"/>
    <w:rsid w:val="00863017"/>
    <w:rsid w:val="00863D1E"/>
    <w:rsid w:val="0086783B"/>
    <w:rsid w:val="00871D8A"/>
    <w:rsid w:val="00875287"/>
    <w:rsid w:val="00881FD1"/>
    <w:rsid w:val="008906E1"/>
    <w:rsid w:val="00893835"/>
    <w:rsid w:val="00895FD4"/>
    <w:rsid w:val="00896885"/>
    <w:rsid w:val="008C0338"/>
    <w:rsid w:val="008C0749"/>
    <w:rsid w:val="008C0AA9"/>
    <w:rsid w:val="008C16F1"/>
    <w:rsid w:val="008C487D"/>
    <w:rsid w:val="008C550A"/>
    <w:rsid w:val="008C7725"/>
    <w:rsid w:val="008C7E21"/>
    <w:rsid w:val="008D3FF2"/>
    <w:rsid w:val="008D6095"/>
    <w:rsid w:val="008D7D97"/>
    <w:rsid w:val="008E4BAD"/>
    <w:rsid w:val="008E5885"/>
    <w:rsid w:val="008E601F"/>
    <w:rsid w:val="008E689F"/>
    <w:rsid w:val="008F6F41"/>
    <w:rsid w:val="00900AE1"/>
    <w:rsid w:val="009040A6"/>
    <w:rsid w:val="0091107C"/>
    <w:rsid w:val="00911B0C"/>
    <w:rsid w:val="00911F5E"/>
    <w:rsid w:val="00923FF2"/>
    <w:rsid w:val="00934681"/>
    <w:rsid w:val="00935894"/>
    <w:rsid w:val="00935FB4"/>
    <w:rsid w:val="00940FC6"/>
    <w:rsid w:val="009541A9"/>
    <w:rsid w:val="00965AED"/>
    <w:rsid w:val="0097516B"/>
    <w:rsid w:val="00980D6A"/>
    <w:rsid w:val="00992973"/>
    <w:rsid w:val="00993DEF"/>
    <w:rsid w:val="00995778"/>
    <w:rsid w:val="009A2E17"/>
    <w:rsid w:val="009B1616"/>
    <w:rsid w:val="009B1C61"/>
    <w:rsid w:val="009B59D6"/>
    <w:rsid w:val="009B6A04"/>
    <w:rsid w:val="009D015D"/>
    <w:rsid w:val="009D0685"/>
    <w:rsid w:val="009D2027"/>
    <w:rsid w:val="009D42EA"/>
    <w:rsid w:val="009E0F4B"/>
    <w:rsid w:val="009E112D"/>
    <w:rsid w:val="009E6093"/>
    <w:rsid w:val="009E6246"/>
    <w:rsid w:val="009E7A87"/>
    <w:rsid w:val="009F0559"/>
    <w:rsid w:val="009F0A6E"/>
    <w:rsid w:val="00A058E2"/>
    <w:rsid w:val="00A061B0"/>
    <w:rsid w:val="00A07871"/>
    <w:rsid w:val="00A12142"/>
    <w:rsid w:val="00A131A2"/>
    <w:rsid w:val="00A1752C"/>
    <w:rsid w:val="00A20CFF"/>
    <w:rsid w:val="00A25A93"/>
    <w:rsid w:val="00A2669C"/>
    <w:rsid w:val="00A2767A"/>
    <w:rsid w:val="00A37D6F"/>
    <w:rsid w:val="00A53E12"/>
    <w:rsid w:val="00A550B7"/>
    <w:rsid w:val="00A55490"/>
    <w:rsid w:val="00A60C53"/>
    <w:rsid w:val="00A6143D"/>
    <w:rsid w:val="00A639E7"/>
    <w:rsid w:val="00A640CB"/>
    <w:rsid w:val="00A646ED"/>
    <w:rsid w:val="00A801DA"/>
    <w:rsid w:val="00A82A48"/>
    <w:rsid w:val="00A85FC7"/>
    <w:rsid w:val="00A869EF"/>
    <w:rsid w:val="00A92B45"/>
    <w:rsid w:val="00A949B6"/>
    <w:rsid w:val="00A96541"/>
    <w:rsid w:val="00A970B9"/>
    <w:rsid w:val="00AA2FD4"/>
    <w:rsid w:val="00AA37A5"/>
    <w:rsid w:val="00AB154D"/>
    <w:rsid w:val="00AB4224"/>
    <w:rsid w:val="00AC70A0"/>
    <w:rsid w:val="00AE0E5B"/>
    <w:rsid w:val="00AF2B40"/>
    <w:rsid w:val="00B03899"/>
    <w:rsid w:val="00B10A1C"/>
    <w:rsid w:val="00B14229"/>
    <w:rsid w:val="00B14D6C"/>
    <w:rsid w:val="00B1545A"/>
    <w:rsid w:val="00B34C52"/>
    <w:rsid w:val="00B367E4"/>
    <w:rsid w:val="00B43BB8"/>
    <w:rsid w:val="00B443EB"/>
    <w:rsid w:val="00B54846"/>
    <w:rsid w:val="00B6052C"/>
    <w:rsid w:val="00B66B19"/>
    <w:rsid w:val="00B809C6"/>
    <w:rsid w:val="00B90B96"/>
    <w:rsid w:val="00BA5D2E"/>
    <w:rsid w:val="00BB1E97"/>
    <w:rsid w:val="00BB23C0"/>
    <w:rsid w:val="00BB559D"/>
    <w:rsid w:val="00BB770C"/>
    <w:rsid w:val="00BC1D40"/>
    <w:rsid w:val="00BD5BF9"/>
    <w:rsid w:val="00BE7694"/>
    <w:rsid w:val="00BF37E5"/>
    <w:rsid w:val="00C05A36"/>
    <w:rsid w:val="00C06965"/>
    <w:rsid w:val="00C10999"/>
    <w:rsid w:val="00C12BC8"/>
    <w:rsid w:val="00C13334"/>
    <w:rsid w:val="00C30D9F"/>
    <w:rsid w:val="00C37CA3"/>
    <w:rsid w:val="00C453EF"/>
    <w:rsid w:val="00C527A1"/>
    <w:rsid w:val="00C60BEB"/>
    <w:rsid w:val="00C60D9A"/>
    <w:rsid w:val="00C67ACF"/>
    <w:rsid w:val="00C83843"/>
    <w:rsid w:val="00C84BCB"/>
    <w:rsid w:val="00C85287"/>
    <w:rsid w:val="00C85CFC"/>
    <w:rsid w:val="00C869B9"/>
    <w:rsid w:val="00C92EF1"/>
    <w:rsid w:val="00CA4C41"/>
    <w:rsid w:val="00CA53FE"/>
    <w:rsid w:val="00CB0178"/>
    <w:rsid w:val="00CB16A5"/>
    <w:rsid w:val="00CB4383"/>
    <w:rsid w:val="00CB5EF8"/>
    <w:rsid w:val="00CE15F1"/>
    <w:rsid w:val="00CE24DB"/>
    <w:rsid w:val="00CE4A1A"/>
    <w:rsid w:val="00CF373B"/>
    <w:rsid w:val="00CF3893"/>
    <w:rsid w:val="00CF43DC"/>
    <w:rsid w:val="00CF5E1F"/>
    <w:rsid w:val="00CF7EC0"/>
    <w:rsid w:val="00D168BD"/>
    <w:rsid w:val="00D210C5"/>
    <w:rsid w:val="00D235DD"/>
    <w:rsid w:val="00D3211C"/>
    <w:rsid w:val="00D355EC"/>
    <w:rsid w:val="00D40DE9"/>
    <w:rsid w:val="00D477F4"/>
    <w:rsid w:val="00D50242"/>
    <w:rsid w:val="00D60F45"/>
    <w:rsid w:val="00D62EAA"/>
    <w:rsid w:val="00D649E7"/>
    <w:rsid w:val="00D71261"/>
    <w:rsid w:val="00D84EDD"/>
    <w:rsid w:val="00D86D16"/>
    <w:rsid w:val="00D93BA9"/>
    <w:rsid w:val="00D95888"/>
    <w:rsid w:val="00D9607D"/>
    <w:rsid w:val="00D97A73"/>
    <w:rsid w:val="00DB14A8"/>
    <w:rsid w:val="00DB1728"/>
    <w:rsid w:val="00DB248A"/>
    <w:rsid w:val="00DB2C72"/>
    <w:rsid w:val="00DB34E8"/>
    <w:rsid w:val="00DB4BDF"/>
    <w:rsid w:val="00DC1DB3"/>
    <w:rsid w:val="00DC5250"/>
    <w:rsid w:val="00DD4568"/>
    <w:rsid w:val="00DD7B32"/>
    <w:rsid w:val="00DF3D9B"/>
    <w:rsid w:val="00DF4AE6"/>
    <w:rsid w:val="00DF6918"/>
    <w:rsid w:val="00DF717E"/>
    <w:rsid w:val="00E029E9"/>
    <w:rsid w:val="00E05658"/>
    <w:rsid w:val="00E1193E"/>
    <w:rsid w:val="00E14750"/>
    <w:rsid w:val="00E22063"/>
    <w:rsid w:val="00E245AF"/>
    <w:rsid w:val="00E47840"/>
    <w:rsid w:val="00E517B2"/>
    <w:rsid w:val="00E60A81"/>
    <w:rsid w:val="00E67F7F"/>
    <w:rsid w:val="00E72281"/>
    <w:rsid w:val="00E746AD"/>
    <w:rsid w:val="00E7474C"/>
    <w:rsid w:val="00E80A01"/>
    <w:rsid w:val="00E83984"/>
    <w:rsid w:val="00EA0E8A"/>
    <w:rsid w:val="00EA21CE"/>
    <w:rsid w:val="00EB12E7"/>
    <w:rsid w:val="00EB237F"/>
    <w:rsid w:val="00EB52F2"/>
    <w:rsid w:val="00EB58AB"/>
    <w:rsid w:val="00EC1F88"/>
    <w:rsid w:val="00EC788B"/>
    <w:rsid w:val="00ED2823"/>
    <w:rsid w:val="00EE0A6F"/>
    <w:rsid w:val="00EE1A02"/>
    <w:rsid w:val="00EE2945"/>
    <w:rsid w:val="00EE42EB"/>
    <w:rsid w:val="00EE574E"/>
    <w:rsid w:val="00EF4B8B"/>
    <w:rsid w:val="00F01282"/>
    <w:rsid w:val="00F028D2"/>
    <w:rsid w:val="00F0513A"/>
    <w:rsid w:val="00F15491"/>
    <w:rsid w:val="00F22EF9"/>
    <w:rsid w:val="00F23CD0"/>
    <w:rsid w:val="00F24756"/>
    <w:rsid w:val="00F24E0A"/>
    <w:rsid w:val="00F26285"/>
    <w:rsid w:val="00F352BF"/>
    <w:rsid w:val="00F51128"/>
    <w:rsid w:val="00F51C23"/>
    <w:rsid w:val="00F627FC"/>
    <w:rsid w:val="00F646EE"/>
    <w:rsid w:val="00F76006"/>
    <w:rsid w:val="00F77CE1"/>
    <w:rsid w:val="00F80DF8"/>
    <w:rsid w:val="00F81D12"/>
    <w:rsid w:val="00F83244"/>
    <w:rsid w:val="00F835A7"/>
    <w:rsid w:val="00F86BD5"/>
    <w:rsid w:val="00F905DA"/>
    <w:rsid w:val="00F90B4C"/>
    <w:rsid w:val="00FC0E47"/>
    <w:rsid w:val="00FC3A0A"/>
    <w:rsid w:val="00FD6090"/>
    <w:rsid w:val="00FE269E"/>
    <w:rsid w:val="00FF61D3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6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43"/>
  </w:style>
  <w:style w:type="paragraph" w:styleId="1">
    <w:name w:val="heading 1"/>
    <w:basedOn w:val="a"/>
    <w:link w:val="10"/>
    <w:uiPriority w:val="9"/>
    <w:qFormat/>
    <w:rsid w:val="00BB7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77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4603"/>
  </w:style>
  <w:style w:type="paragraph" w:styleId="a5">
    <w:name w:val="Balloon Text"/>
    <w:basedOn w:val="a"/>
    <w:link w:val="a6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46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28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4E0E"/>
    <w:pPr>
      <w:ind w:left="720"/>
      <w:contextualSpacing/>
    </w:pPr>
  </w:style>
  <w:style w:type="paragraph" w:styleId="a9">
    <w:name w:val="Body Text"/>
    <w:basedOn w:val="a"/>
    <w:link w:val="aa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771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71BF2"/>
  </w:style>
  <w:style w:type="paragraph" w:styleId="ad">
    <w:name w:val="header"/>
    <w:basedOn w:val="a"/>
    <w:link w:val="ae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C61"/>
  </w:style>
  <w:style w:type="paragraph" w:styleId="11">
    <w:name w:val="toc 1"/>
    <w:basedOn w:val="a"/>
    <w:next w:val="a"/>
    <w:autoRedefine/>
    <w:uiPriority w:val="39"/>
    <w:unhideWhenUsed/>
    <w:qFormat/>
    <w:rsid w:val="00BB770C"/>
    <w:pPr>
      <w:tabs>
        <w:tab w:val="left" w:pos="660"/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480722"/>
    <w:pPr>
      <w:tabs>
        <w:tab w:val="left" w:pos="426"/>
        <w:tab w:val="right" w:leader="dot" w:pos="9345"/>
      </w:tabs>
      <w:spacing w:after="0"/>
      <w:jc w:val="both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770C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8E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8E2"/>
    <w:rPr>
      <w:vertAlign w:val="superscript"/>
    </w:rPr>
  </w:style>
  <w:style w:type="paragraph" w:styleId="af2">
    <w:name w:val="TOC Heading"/>
    <w:basedOn w:val="1"/>
    <w:next w:val="a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  <w:lang w:eastAsia="ru-RU"/>
    </w:rPr>
  </w:style>
  <w:style w:type="paragraph" w:styleId="af3">
    <w:name w:val="Normal (Web)"/>
    <w:basedOn w:val="a"/>
    <w:uiPriority w:val="99"/>
    <w:semiHidden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70C"/>
    <w:rPr>
      <w:rFonts w:asciiTheme="majorHAnsi" w:eastAsiaTheme="majorEastAsia" w:hAnsiTheme="majorHAnsi" w:cstheme="majorBidi"/>
      <w:bCs/>
      <w:i/>
      <w:sz w:val="26"/>
      <w:szCs w:val="26"/>
    </w:rPr>
  </w:style>
  <w:style w:type="character" w:customStyle="1" w:styleId="object">
    <w:name w:val="object"/>
    <w:basedOn w:val="a0"/>
    <w:rsid w:val="004E7CEF"/>
  </w:style>
  <w:style w:type="paragraph" w:styleId="af4">
    <w:name w:val="Plain Text"/>
    <w:basedOn w:val="a"/>
    <w:link w:val="af5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C5250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325672"/>
    <w:rPr>
      <w:color w:val="800080" w:themeColor="followedHyperlink"/>
      <w:u w:val="single"/>
    </w:rPr>
  </w:style>
  <w:style w:type="character" w:customStyle="1" w:styleId="30">
    <w:name w:val="Основной текст (3)"/>
    <w:uiPriority w:val="99"/>
    <w:rsid w:val="00B6052C"/>
    <w:rPr>
      <w:sz w:val="26"/>
    </w:rPr>
  </w:style>
  <w:style w:type="table" w:styleId="af7">
    <w:name w:val="Table Grid"/>
    <w:basedOn w:val="a1"/>
    <w:uiPriority w:val="59"/>
    <w:rsid w:val="0084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124E9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24E9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24E9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4E9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24E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43"/>
  </w:style>
  <w:style w:type="paragraph" w:styleId="1">
    <w:name w:val="heading 1"/>
    <w:basedOn w:val="a"/>
    <w:link w:val="10"/>
    <w:uiPriority w:val="9"/>
    <w:qFormat/>
    <w:rsid w:val="00BB7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77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4603"/>
  </w:style>
  <w:style w:type="paragraph" w:styleId="a5">
    <w:name w:val="Balloon Text"/>
    <w:basedOn w:val="a"/>
    <w:link w:val="a6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46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28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4E0E"/>
    <w:pPr>
      <w:ind w:left="720"/>
      <w:contextualSpacing/>
    </w:pPr>
  </w:style>
  <w:style w:type="paragraph" w:styleId="a9">
    <w:name w:val="Body Text"/>
    <w:basedOn w:val="a"/>
    <w:link w:val="aa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771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71BF2"/>
  </w:style>
  <w:style w:type="paragraph" w:styleId="ad">
    <w:name w:val="header"/>
    <w:basedOn w:val="a"/>
    <w:link w:val="ae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C61"/>
  </w:style>
  <w:style w:type="paragraph" w:styleId="11">
    <w:name w:val="toc 1"/>
    <w:basedOn w:val="a"/>
    <w:next w:val="a"/>
    <w:autoRedefine/>
    <w:uiPriority w:val="39"/>
    <w:unhideWhenUsed/>
    <w:qFormat/>
    <w:rsid w:val="00BB770C"/>
    <w:pPr>
      <w:tabs>
        <w:tab w:val="left" w:pos="660"/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480722"/>
    <w:pPr>
      <w:tabs>
        <w:tab w:val="left" w:pos="426"/>
        <w:tab w:val="right" w:leader="dot" w:pos="9345"/>
      </w:tabs>
      <w:spacing w:after="0"/>
      <w:jc w:val="both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770C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8E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8E2"/>
    <w:rPr>
      <w:vertAlign w:val="superscript"/>
    </w:rPr>
  </w:style>
  <w:style w:type="paragraph" w:styleId="af2">
    <w:name w:val="TOC Heading"/>
    <w:basedOn w:val="1"/>
    <w:next w:val="a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  <w:lang w:eastAsia="ru-RU"/>
    </w:rPr>
  </w:style>
  <w:style w:type="paragraph" w:styleId="af3">
    <w:name w:val="Normal (Web)"/>
    <w:basedOn w:val="a"/>
    <w:uiPriority w:val="99"/>
    <w:semiHidden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70C"/>
    <w:rPr>
      <w:rFonts w:asciiTheme="majorHAnsi" w:eastAsiaTheme="majorEastAsia" w:hAnsiTheme="majorHAnsi" w:cstheme="majorBidi"/>
      <w:bCs/>
      <w:i/>
      <w:sz w:val="26"/>
      <w:szCs w:val="26"/>
    </w:rPr>
  </w:style>
  <w:style w:type="character" w:customStyle="1" w:styleId="object">
    <w:name w:val="object"/>
    <w:basedOn w:val="a0"/>
    <w:rsid w:val="004E7CEF"/>
  </w:style>
  <w:style w:type="paragraph" w:styleId="af4">
    <w:name w:val="Plain Text"/>
    <w:basedOn w:val="a"/>
    <w:link w:val="af5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C5250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325672"/>
    <w:rPr>
      <w:color w:val="800080" w:themeColor="followedHyperlink"/>
      <w:u w:val="single"/>
    </w:rPr>
  </w:style>
  <w:style w:type="character" w:customStyle="1" w:styleId="30">
    <w:name w:val="Основной текст (3)"/>
    <w:uiPriority w:val="99"/>
    <w:rsid w:val="00B6052C"/>
    <w:rPr>
      <w:sz w:val="26"/>
    </w:rPr>
  </w:style>
  <w:style w:type="table" w:styleId="af7">
    <w:name w:val="Table Grid"/>
    <w:basedOn w:val="a1"/>
    <w:uiPriority w:val="59"/>
    <w:rsid w:val="0084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124E9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24E9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24E9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4E9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24E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289ED-3B4F-4570-8AF6-B17E4084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maksikov</dc:creator>
  <cp:lastModifiedBy>ФсФ - Катерина А. Аверина</cp:lastModifiedBy>
  <cp:revision>6</cp:revision>
  <cp:lastPrinted>2025-06-06T07:03:00Z</cp:lastPrinted>
  <dcterms:created xsi:type="dcterms:W3CDTF">2025-01-21T02:33:00Z</dcterms:created>
  <dcterms:modified xsi:type="dcterms:W3CDTF">2025-06-24T04:44:00Z</dcterms:modified>
</cp:coreProperties>
</file>